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79F" w:rsidRPr="0009250B" w:rsidRDefault="000763C0" w:rsidP="0009250B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09250B">
        <w:rPr>
          <w:rFonts w:ascii="Calibri" w:hAnsi="Calibri"/>
          <w:sz w:val="40"/>
          <w:szCs w:val="40"/>
        </w:rPr>
        <w:t>Datos Generales</w:t>
      </w:r>
    </w:p>
    <w:p w:rsidR="002B379F" w:rsidRDefault="002B379F" w:rsidP="009C48FB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2"/>
        <w:gridCol w:w="4615"/>
      </w:tblGrid>
      <w:tr w:rsidR="0009250B" w:rsidRPr="00322BC6" w:rsidTr="0009250B">
        <w:trPr>
          <w:jc w:val="center"/>
        </w:trPr>
        <w:tc>
          <w:tcPr>
            <w:tcW w:w="3842" w:type="dxa"/>
            <w:shd w:val="clear" w:color="auto" w:fill="D9D9D9"/>
          </w:tcPr>
          <w:p w:rsidR="0009250B" w:rsidRPr="00322BC6" w:rsidRDefault="0009250B" w:rsidP="00BC2429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Nacimiento:</w:t>
            </w:r>
          </w:p>
        </w:tc>
        <w:tc>
          <w:tcPr>
            <w:tcW w:w="4615" w:type="dxa"/>
          </w:tcPr>
          <w:p w:rsidR="0009250B" w:rsidRPr="00322BC6" w:rsidRDefault="0009250B" w:rsidP="00BC2429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sz w:val="22"/>
                <w:szCs w:val="22"/>
              </w:rPr>
              <w:t>____  de ___________________ de __________</w:t>
            </w:r>
          </w:p>
        </w:tc>
      </w:tr>
      <w:tr w:rsidR="00747BAC" w:rsidRPr="00322BC6" w:rsidTr="00B95328">
        <w:trPr>
          <w:jc w:val="center"/>
        </w:trPr>
        <w:tc>
          <w:tcPr>
            <w:tcW w:w="3842" w:type="dxa"/>
            <w:shd w:val="clear" w:color="auto" w:fill="D9D9D9"/>
          </w:tcPr>
          <w:p w:rsidR="00747BAC" w:rsidRPr="00322BC6" w:rsidRDefault="00747BAC" w:rsidP="00BC2429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7774016"/>
            <w:placeholder>
              <w:docPart w:val="F35BA9A9911049268A30A26A4B74D599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EndPr/>
          <w:sdtContent>
            <w:tc>
              <w:tcPr>
                <w:tcW w:w="4615" w:type="dxa"/>
              </w:tcPr>
              <w:p w:rsidR="00747BAC" w:rsidRPr="00322BC6" w:rsidRDefault="00747BAC" w:rsidP="00BC2429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A77178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09250B" w:rsidRPr="00322BC6" w:rsidTr="0009250B">
        <w:trPr>
          <w:jc w:val="center"/>
        </w:trPr>
        <w:tc>
          <w:tcPr>
            <w:tcW w:w="3842" w:type="dxa"/>
            <w:shd w:val="clear" w:color="auto" w:fill="D9D9D9"/>
          </w:tcPr>
          <w:p w:rsidR="0009250B" w:rsidRPr="00322BC6" w:rsidRDefault="0009250B" w:rsidP="00BC2429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forma de pago</w:t>
            </w: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tc>
          <w:tcPr>
            <w:tcW w:w="4615" w:type="dxa"/>
          </w:tcPr>
          <w:p w:rsidR="0009250B" w:rsidRPr="00322BC6" w:rsidRDefault="0009250B" w:rsidP="00474E5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Anual</w:t>
            </w:r>
            <w:r w:rsidR="00474E54">
              <w:rPr>
                <w:rFonts w:ascii="Trebuchet MS" w:hAnsi="Trebuchet MS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74E54">
              <w:rPr>
                <w:rFonts w:ascii="Trebuchet MS" w:hAnsi="Trebuchet MS" w:cs="Arial"/>
                <w:b/>
                <w:sz w:val="18"/>
                <w:szCs w:val="18"/>
              </w:rPr>
              <w:instrText xml:space="preserve"> FORMCHECKBOX </w:instrText>
            </w:r>
            <w:r w:rsidR="00474E54">
              <w:rPr>
                <w:rFonts w:ascii="Trebuchet MS" w:hAnsi="Trebuchet MS" w:cs="Arial"/>
                <w:b/>
                <w:sz w:val="18"/>
                <w:szCs w:val="18"/>
              </w:rPr>
            </w:r>
            <w:r w:rsidR="00474E54">
              <w:rPr>
                <w:rFonts w:ascii="Trebuchet MS" w:hAnsi="Trebuchet MS" w:cs="Arial"/>
                <w:b/>
                <w:sz w:val="18"/>
                <w:szCs w:val="18"/>
              </w:rPr>
              <w:fldChar w:fldCharType="end"/>
            </w:r>
          </w:p>
        </w:tc>
      </w:tr>
    </w:tbl>
    <w:p w:rsidR="0009250B" w:rsidRPr="0009250B" w:rsidRDefault="0009250B" w:rsidP="009C48FB">
      <w:pPr>
        <w:ind w:left="-180" w:firstLine="180"/>
        <w:rPr>
          <w:rFonts w:ascii="Calibri" w:hAnsi="Calibri"/>
          <w:sz w:val="22"/>
          <w:szCs w:val="22"/>
        </w:rPr>
      </w:pPr>
    </w:p>
    <w:p w:rsidR="0009250B" w:rsidRPr="0009250B" w:rsidRDefault="0009250B" w:rsidP="0009250B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Garantías Básicas</w:t>
      </w:r>
    </w:p>
    <w:p w:rsidR="000763C0" w:rsidRPr="0009250B" w:rsidRDefault="000763C0" w:rsidP="00B43AC4">
      <w:pPr>
        <w:rPr>
          <w:rFonts w:ascii="Calibri" w:hAnsi="Calibri"/>
          <w:color w:val="0000FF"/>
          <w:sz w:val="22"/>
          <w:szCs w:val="22"/>
        </w:rPr>
      </w:pPr>
    </w:p>
    <w:p w:rsidR="006E4962" w:rsidRPr="0009250B" w:rsidRDefault="006E4962" w:rsidP="0009250B">
      <w:pPr>
        <w:jc w:val="center"/>
        <w:rPr>
          <w:rFonts w:ascii="Calibri" w:hAnsi="Calibri"/>
          <w:color w:val="0000FF"/>
          <w:sz w:val="22"/>
          <w:szCs w:val="22"/>
        </w:rPr>
      </w:pPr>
      <w:r w:rsidRPr="0009250B">
        <w:rPr>
          <w:rFonts w:ascii="Calibri" w:hAnsi="Calibri"/>
          <w:sz w:val="22"/>
          <w:szCs w:val="22"/>
        </w:rPr>
        <w:t>Las dos cantidades aseguradas deben coincidir</w:t>
      </w:r>
      <w:r w:rsidR="00146A17" w:rsidRPr="0009250B">
        <w:rPr>
          <w:rFonts w:ascii="Calibri" w:hAnsi="Calibri"/>
          <w:sz w:val="22"/>
          <w:szCs w:val="22"/>
        </w:rPr>
        <w:t>,</w:t>
      </w:r>
      <w:r w:rsidRPr="0009250B">
        <w:rPr>
          <w:rFonts w:ascii="Calibri" w:hAnsi="Calibri"/>
          <w:sz w:val="22"/>
          <w:szCs w:val="22"/>
        </w:rPr>
        <w:t xml:space="preserve"> con un mínimo de 30.000 euros.</w:t>
      </w:r>
    </w:p>
    <w:p w:rsidR="000763C0" w:rsidRDefault="000763C0" w:rsidP="00B43AC4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2552"/>
        <w:gridCol w:w="1946"/>
        <w:gridCol w:w="330"/>
      </w:tblGrid>
      <w:tr w:rsidR="00474E54" w:rsidRPr="0009250B" w:rsidTr="00474E54">
        <w:trPr>
          <w:jc w:val="center"/>
        </w:trPr>
        <w:tc>
          <w:tcPr>
            <w:tcW w:w="5778" w:type="dxa"/>
            <w:shd w:val="clear" w:color="auto" w:fill="D9D9D9"/>
          </w:tcPr>
          <w:p w:rsidR="00474E54" w:rsidRPr="0009250B" w:rsidRDefault="00474E54" w:rsidP="00B43AC4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09250B">
              <w:rPr>
                <w:rFonts w:ascii="Calibri" w:hAnsi="Calibri"/>
                <w:caps/>
                <w:color w:val="0000FF"/>
                <w:sz w:val="22"/>
                <w:szCs w:val="22"/>
              </w:rPr>
              <w:t>Fallecimiento:</w:t>
            </w:r>
          </w:p>
        </w:tc>
        <w:tc>
          <w:tcPr>
            <w:tcW w:w="2552" w:type="dxa"/>
          </w:tcPr>
          <w:p w:rsidR="00474E54" w:rsidRPr="0009250B" w:rsidRDefault="00474E54" w:rsidP="00B43AC4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09250B">
              <w:rPr>
                <w:rFonts w:ascii="Calibri" w:hAnsi="Calibri"/>
                <w:sz w:val="22"/>
                <w:szCs w:val="22"/>
              </w:rPr>
              <w:t>Cantidad asegurada:</w:t>
            </w:r>
          </w:p>
        </w:tc>
        <w:tc>
          <w:tcPr>
            <w:tcW w:w="1946" w:type="dxa"/>
            <w:tcBorders>
              <w:right w:val="nil"/>
            </w:tcBorders>
          </w:tcPr>
          <w:p w:rsidR="00474E54" w:rsidRPr="0009250B" w:rsidRDefault="00474E54" w:rsidP="0009250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" w:type="dxa"/>
            <w:tcBorders>
              <w:left w:val="nil"/>
            </w:tcBorders>
          </w:tcPr>
          <w:p w:rsidR="00474E54" w:rsidRPr="0009250B" w:rsidRDefault="00474E54" w:rsidP="0009250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474E54" w:rsidRPr="0009250B" w:rsidTr="00474E54">
        <w:trPr>
          <w:jc w:val="center"/>
        </w:trPr>
        <w:tc>
          <w:tcPr>
            <w:tcW w:w="5778" w:type="dxa"/>
            <w:shd w:val="clear" w:color="auto" w:fill="D9D9D9"/>
          </w:tcPr>
          <w:p w:rsidR="00474E54" w:rsidRPr="0009250B" w:rsidRDefault="00474E54" w:rsidP="00B43AC4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09250B">
              <w:rPr>
                <w:rFonts w:ascii="Calibri" w:hAnsi="Calibri"/>
                <w:caps/>
                <w:color w:val="0000FF"/>
                <w:sz w:val="22"/>
                <w:szCs w:val="22"/>
              </w:rPr>
              <w:t>Invalidez Permanente Absoluta</w:t>
            </w:r>
            <w:r w:rsidRPr="0009250B">
              <w:rPr>
                <w:rFonts w:ascii="Calibri" w:hAnsi="Calibri"/>
                <w:caps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474E54" w:rsidRPr="0009250B" w:rsidRDefault="00474E54" w:rsidP="00B43AC4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09250B">
              <w:rPr>
                <w:rFonts w:ascii="Calibri" w:hAnsi="Calibri"/>
                <w:sz w:val="22"/>
                <w:szCs w:val="22"/>
              </w:rPr>
              <w:t>Cantidad asegurada:</w:t>
            </w:r>
          </w:p>
        </w:tc>
        <w:tc>
          <w:tcPr>
            <w:tcW w:w="1946" w:type="dxa"/>
            <w:tcBorders>
              <w:right w:val="nil"/>
            </w:tcBorders>
          </w:tcPr>
          <w:p w:rsidR="00474E54" w:rsidRPr="0009250B" w:rsidRDefault="00474E54" w:rsidP="0009250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" w:type="dxa"/>
            <w:tcBorders>
              <w:left w:val="nil"/>
            </w:tcBorders>
          </w:tcPr>
          <w:p w:rsidR="00474E54" w:rsidRPr="0009250B" w:rsidRDefault="00474E54" w:rsidP="0009250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p w:rsidR="006E4962" w:rsidRDefault="006E4962" w:rsidP="00921D46">
      <w:pPr>
        <w:rPr>
          <w:rFonts w:ascii="Calibri" w:hAnsi="Calibri"/>
          <w:color w:val="0000FF"/>
          <w:sz w:val="22"/>
          <w:szCs w:val="22"/>
        </w:rPr>
      </w:pPr>
    </w:p>
    <w:p w:rsidR="000E2E12" w:rsidRPr="0009250B" w:rsidRDefault="000E2E12" w:rsidP="000E2E12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Garantías Opcionales</w:t>
      </w:r>
    </w:p>
    <w:p w:rsidR="000E2E12" w:rsidRDefault="000E2E12" w:rsidP="000E2E12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1559"/>
        <w:gridCol w:w="1417"/>
        <w:gridCol w:w="368"/>
      </w:tblGrid>
      <w:tr w:rsidR="00474E54" w:rsidRPr="0009250B" w:rsidTr="00474E54">
        <w:trPr>
          <w:jc w:val="center"/>
        </w:trPr>
        <w:tc>
          <w:tcPr>
            <w:tcW w:w="7338" w:type="dxa"/>
            <w:shd w:val="clear" w:color="auto" w:fill="D9D9D9"/>
          </w:tcPr>
          <w:p w:rsidR="00474E54" w:rsidRPr="0009250B" w:rsidRDefault="00474E54" w:rsidP="00BC242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0E2E12">
              <w:rPr>
                <w:rFonts w:ascii="Calibri" w:hAnsi="Calibri"/>
                <w:caps/>
                <w:color w:val="0000FF"/>
                <w:sz w:val="22"/>
                <w:szCs w:val="22"/>
              </w:rPr>
              <w:t>Fallecimiento e invalidez permanente absoluta por accidente:</w:t>
            </w:r>
          </w:p>
        </w:tc>
        <w:tc>
          <w:tcPr>
            <w:tcW w:w="1559" w:type="dxa"/>
          </w:tcPr>
          <w:p w:rsidR="00474E54" w:rsidRPr="0009250B" w:rsidRDefault="00474E54" w:rsidP="000E2E12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09250B">
              <w:rPr>
                <w:rFonts w:ascii="Calibri" w:hAnsi="Calibri"/>
                <w:sz w:val="22"/>
                <w:szCs w:val="22"/>
              </w:rPr>
              <w:t>C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  <w:r w:rsidRPr="0009250B">
              <w:rPr>
                <w:rFonts w:ascii="Calibri" w:hAnsi="Calibri"/>
                <w:sz w:val="22"/>
                <w:szCs w:val="22"/>
              </w:rPr>
              <w:t xml:space="preserve"> asegurada:</w:t>
            </w:r>
          </w:p>
        </w:tc>
        <w:tc>
          <w:tcPr>
            <w:tcW w:w="1417" w:type="dxa"/>
            <w:tcBorders>
              <w:right w:val="nil"/>
            </w:tcBorders>
          </w:tcPr>
          <w:p w:rsidR="00474E54" w:rsidRPr="0009250B" w:rsidRDefault="00474E54" w:rsidP="00BC2429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" w:type="dxa"/>
            <w:tcBorders>
              <w:left w:val="nil"/>
            </w:tcBorders>
          </w:tcPr>
          <w:p w:rsidR="00474E54" w:rsidRPr="0009250B" w:rsidRDefault="00474E54" w:rsidP="00BC2429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474E54" w:rsidRPr="0009250B" w:rsidTr="00474E54">
        <w:trPr>
          <w:jc w:val="center"/>
        </w:trPr>
        <w:tc>
          <w:tcPr>
            <w:tcW w:w="7338" w:type="dxa"/>
            <w:shd w:val="clear" w:color="auto" w:fill="D9D9D9"/>
          </w:tcPr>
          <w:p w:rsidR="00474E54" w:rsidRPr="000E2E12" w:rsidRDefault="00474E54" w:rsidP="00BC242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0E2E12">
              <w:rPr>
                <w:rFonts w:ascii="Calibri" w:hAnsi="Calibri"/>
                <w:caps/>
                <w:color w:val="0000FF"/>
                <w:sz w:val="22"/>
                <w:szCs w:val="22"/>
              </w:rPr>
              <w:t>Fallecimiento e invalidez permanente absoluta por accidente de circulación:</w:t>
            </w:r>
          </w:p>
        </w:tc>
        <w:tc>
          <w:tcPr>
            <w:tcW w:w="1559" w:type="dxa"/>
            <w:vAlign w:val="center"/>
          </w:tcPr>
          <w:p w:rsidR="00474E54" w:rsidRPr="0009250B" w:rsidRDefault="00474E54" w:rsidP="005E5696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09250B">
              <w:rPr>
                <w:rFonts w:ascii="Calibri" w:hAnsi="Calibri"/>
                <w:sz w:val="22"/>
                <w:szCs w:val="22"/>
              </w:rPr>
              <w:t>C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  <w:r w:rsidRPr="0009250B">
              <w:rPr>
                <w:rFonts w:ascii="Calibri" w:hAnsi="Calibri"/>
                <w:sz w:val="22"/>
                <w:szCs w:val="22"/>
              </w:rPr>
              <w:t xml:space="preserve"> asegurada: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:rsidR="00474E54" w:rsidRPr="0009250B" w:rsidRDefault="00474E54" w:rsidP="005E5696">
            <w:pPr>
              <w:tabs>
                <w:tab w:val="left" w:pos="1335"/>
                <w:tab w:val="right" w:pos="1569"/>
              </w:tabs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" w:type="dxa"/>
            <w:tcBorders>
              <w:left w:val="nil"/>
            </w:tcBorders>
            <w:vAlign w:val="center"/>
          </w:tcPr>
          <w:p w:rsidR="00474E54" w:rsidRPr="0009250B" w:rsidRDefault="00474E54" w:rsidP="005E5696">
            <w:pPr>
              <w:tabs>
                <w:tab w:val="left" w:pos="1335"/>
                <w:tab w:val="right" w:pos="1569"/>
              </w:tabs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p w:rsidR="000E2E12" w:rsidRDefault="000E2E12" w:rsidP="000E2E12">
      <w:pPr>
        <w:ind w:left="-180" w:firstLine="180"/>
        <w:rPr>
          <w:rFonts w:ascii="Calibri" w:hAnsi="Calibri"/>
          <w:sz w:val="22"/>
          <w:szCs w:val="22"/>
        </w:rPr>
      </w:pPr>
    </w:p>
    <w:p w:rsidR="00B44F0F" w:rsidRPr="00322BC6" w:rsidRDefault="00B44F0F" w:rsidP="00B44F0F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Otros Datos</w:t>
      </w:r>
    </w:p>
    <w:p w:rsidR="00B44F0F" w:rsidRDefault="00B44F0F" w:rsidP="00B44F0F">
      <w:pPr>
        <w:rPr>
          <w:rFonts w:ascii="Calibri" w:hAnsi="Calibri"/>
          <w:color w:val="0000FF"/>
          <w:sz w:val="22"/>
          <w:szCs w:val="22"/>
        </w:rPr>
      </w:pPr>
    </w:p>
    <w:p w:rsidR="00B44F0F" w:rsidRDefault="00B44F0F" w:rsidP="00B44F0F">
      <w:pPr>
        <w:rPr>
          <w:rFonts w:ascii="Calibri" w:hAnsi="Calibri"/>
          <w:color w:val="0000FF"/>
          <w:sz w:val="22"/>
          <w:szCs w:val="22"/>
        </w:rPr>
      </w:pPr>
    </w:p>
    <w:tbl>
      <w:tblPr>
        <w:tblpPr w:leftFromText="141" w:rightFromText="141" w:vertAnchor="text" w:horzAnchor="margin" w:tblpXSpec="center" w:tblpY="-43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4"/>
        <w:gridCol w:w="697"/>
        <w:gridCol w:w="561"/>
        <w:gridCol w:w="838"/>
        <w:gridCol w:w="471"/>
        <w:gridCol w:w="2489"/>
        <w:gridCol w:w="1640"/>
        <w:gridCol w:w="328"/>
      </w:tblGrid>
      <w:tr w:rsidR="00747BAC" w:rsidRPr="00F66082" w:rsidTr="00747BAC">
        <w:trPr>
          <w:trHeight w:val="275"/>
        </w:trPr>
        <w:tc>
          <w:tcPr>
            <w:tcW w:w="3574" w:type="dxa"/>
            <w:shd w:val="clear" w:color="auto" w:fill="D9D9D9"/>
          </w:tcPr>
          <w:p w:rsidR="00747BAC" w:rsidRPr="00F66082" w:rsidRDefault="00E251A3" w:rsidP="00747BAC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hyperlink r:id="rId7" w:history="1">
              <w:r w:rsidR="00747BAC" w:rsidRPr="00F66082">
                <w:rPr>
                  <w:rStyle w:val="Hipervnculo"/>
                  <w:rFonts w:ascii="Calibri" w:hAnsi="Calibri"/>
                  <w:caps/>
                  <w:sz w:val="22"/>
                  <w:szCs w:val="22"/>
                  <w:u w:val="none"/>
                </w:rPr>
                <w:t>¿está asegurado actualmente?</w:t>
              </w:r>
            </w:hyperlink>
            <w:r w:rsidR="00747BAC" w:rsidRPr="00F66082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tc>
          <w:tcPr>
            <w:tcW w:w="697" w:type="dxa"/>
          </w:tcPr>
          <w:p w:rsidR="00747BAC" w:rsidRPr="00F66082" w:rsidRDefault="00747BAC" w:rsidP="00747BAC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F66082">
              <w:rPr>
                <w:rFonts w:ascii="Calibri" w:hAnsi="Calibri"/>
                <w:sz w:val="22"/>
                <w:szCs w:val="22"/>
              </w:rPr>
              <w:t>1) Si:</w:t>
            </w:r>
          </w:p>
        </w:tc>
        <w:tc>
          <w:tcPr>
            <w:tcW w:w="561" w:type="dxa"/>
          </w:tcPr>
          <w:p w:rsidR="00747BAC" w:rsidRPr="00F66082" w:rsidRDefault="00747BAC" w:rsidP="00747BAC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7.25pt;height:10.5pt" o:ole="">
                  <v:imagedata r:id="rId8" o:title=""/>
                </v:shape>
                <w:control r:id="rId9" w:name="OptionButton11" w:shapeid="_x0000_i1029"/>
              </w:object>
            </w:r>
          </w:p>
        </w:tc>
        <w:tc>
          <w:tcPr>
            <w:tcW w:w="838" w:type="dxa"/>
          </w:tcPr>
          <w:p w:rsidR="00747BAC" w:rsidRPr="00F66082" w:rsidRDefault="00747BAC" w:rsidP="00747BAC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F66082">
              <w:rPr>
                <w:rFonts w:ascii="Calibri" w:hAnsi="Calibri"/>
                <w:sz w:val="22"/>
                <w:szCs w:val="22"/>
              </w:rPr>
              <w:t>2) No:</w:t>
            </w:r>
          </w:p>
        </w:tc>
        <w:tc>
          <w:tcPr>
            <w:tcW w:w="471" w:type="dxa"/>
          </w:tcPr>
          <w:p w:rsidR="00747BAC" w:rsidRPr="00F66082" w:rsidRDefault="00747BAC" w:rsidP="00747BAC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 id="_x0000_i1031" type="#_x0000_t75" style="width:12.75pt;height:11.25pt" o:ole="">
                  <v:imagedata r:id="rId10" o:title=""/>
                </v:shape>
                <w:control r:id="rId11" w:name="OptionButton12" w:shapeid="_x0000_i1031"/>
              </w:object>
            </w:r>
          </w:p>
        </w:tc>
        <w:tc>
          <w:tcPr>
            <w:tcW w:w="2489" w:type="dxa"/>
            <w:shd w:val="clear" w:color="auto" w:fill="D9D9D9"/>
          </w:tcPr>
          <w:p w:rsidR="00747BAC" w:rsidRPr="00F66082" w:rsidRDefault="00747BAC" w:rsidP="00747BAC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F66082">
              <w:rPr>
                <w:rFonts w:ascii="Calibri" w:hAnsi="Calibri"/>
                <w:color w:val="0000FF"/>
                <w:sz w:val="22"/>
                <w:szCs w:val="22"/>
              </w:rPr>
              <w:t>IMPORTE PRIMA ANUAL:</w:t>
            </w:r>
          </w:p>
        </w:tc>
        <w:tc>
          <w:tcPr>
            <w:tcW w:w="1640" w:type="dxa"/>
            <w:tcBorders>
              <w:right w:val="nil"/>
            </w:tcBorders>
          </w:tcPr>
          <w:p w:rsidR="00747BAC" w:rsidRPr="00F66082" w:rsidRDefault="00747BAC" w:rsidP="00747BAC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8" w:type="dxa"/>
            <w:tcBorders>
              <w:left w:val="nil"/>
            </w:tcBorders>
          </w:tcPr>
          <w:p w:rsidR="00747BAC" w:rsidRPr="00F66082" w:rsidRDefault="00747BAC" w:rsidP="00747BAC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7379"/>
      </w:tblGrid>
      <w:tr w:rsidR="00B44F0F" w:rsidRPr="00267FF3" w:rsidTr="00BC2429">
        <w:trPr>
          <w:trHeight w:val="288"/>
          <w:jc w:val="center"/>
        </w:trPr>
        <w:tc>
          <w:tcPr>
            <w:tcW w:w="3227" w:type="dxa"/>
            <w:shd w:val="clear" w:color="auto" w:fill="D9D9D9"/>
            <w:vAlign w:val="bottom"/>
          </w:tcPr>
          <w:p w:rsidR="00B44F0F" w:rsidRPr="00267FF3" w:rsidRDefault="00B44F0F" w:rsidP="00BC2429">
            <w:pPr>
              <w:rPr>
                <w:rFonts w:ascii="Calibri" w:hAnsi="Calibri"/>
                <w:sz w:val="22"/>
                <w:szCs w:val="22"/>
              </w:rPr>
            </w:pPr>
            <w:r w:rsidRPr="00267FF3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Vencimiento Póliza: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7774017"/>
            <w:placeholder>
              <w:docPart w:val="16678D2A77474ED3990DF9007916D948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7379" w:type="dxa"/>
                <w:tcBorders>
                  <w:top w:val="nil"/>
                  <w:bottom w:val="nil"/>
                  <w:right w:val="nil"/>
                </w:tcBorders>
                <w:vAlign w:val="bottom"/>
              </w:tcPr>
              <w:p w:rsidR="00B44F0F" w:rsidRPr="00267FF3" w:rsidRDefault="004520F4" w:rsidP="00BC2429">
                <w:pPr>
                  <w:jc w:val="center"/>
                  <w:rPr>
                    <w:rFonts w:ascii="Calibri" w:hAnsi="Calibri"/>
                    <w:sz w:val="22"/>
                    <w:szCs w:val="22"/>
                  </w:rPr>
                </w:pPr>
                <w:r w:rsidRPr="00A77178">
                  <w:rPr>
                    <w:rStyle w:val="Textodelmarcadordeposicin"/>
                  </w:rPr>
                  <w:t>Haga clic aquí para escribir una fecha.</w:t>
                </w:r>
              </w:p>
            </w:tc>
          </w:sdtContent>
        </w:sdt>
      </w:tr>
    </w:tbl>
    <w:p w:rsidR="00B44F0F" w:rsidRDefault="00B44F0F" w:rsidP="00B44F0F">
      <w:pPr>
        <w:rPr>
          <w:rFonts w:ascii="Calibri" w:hAnsi="Calibri"/>
          <w:sz w:val="22"/>
          <w:szCs w:val="22"/>
        </w:rPr>
      </w:pPr>
    </w:p>
    <w:p w:rsidR="00B44F0F" w:rsidRDefault="00B44F0F" w:rsidP="00B44F0F">
      <w:pPr>
        <w:rPr>
          <w:rFonts w:ascii="Calibri" w:hAnsi="Calibri"/>
          <w:sz w:val="22"/>
          <w:szCs w:val="22"/>
        </w:rPr>
      </w:pPr>
    </w:p>
    <w:p w:rsidR="00B44F0F" w:rsidRPr="00322BC6" w:rsidRDefault="00B44F0F" w:rsidP="00B44F0F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5"/>
        <w:gridCol w:w="871"/>
        <w:gridCol w:w="1030"/>
        <w:gridCol w:w="1135"/>
        <w:gridCol w:w="853"/>
        <w:gridCol w:w="1131"/>
        <w:gridCol w:w="1286"/>
        <w:gridCol w:w="467"/>
        <w:gridCol w:w="1276"/>
        <w:gridCol w:w="1308"/>
      </w:tblGrid>
      <w:tr w:rsidR="00B44F0F" w:rsidRPr="00970538" w:rsidTr="002F5D0E">
        <w:trPr>
          <w:trHeight w:val="254"/>
          <w:jc w:val="center"/>
        </w:trPr>
        <w:tc>
          <w:tcPr>
            <w:tcW w:w="1325" w:type="dxa"/>
            <w:shd w:val="clear" w:color="auto" w:fill="D9D9D9"/>
          </w:tcPr>
          <w:p w:rsidR="00B44F0F" w:rsidRPr="00970538" w:rsidRDefault="00B44F0F" w:rsidP="00BC242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TeléfonoS:</w:t>
            </w:r>
          </w:p>
        </w:tc>
        <w:tc>
          <w:tcPr>
            <w:tcW w:w="1901" w:type="dxa"/>
            <w:gridSpan w:val="2"/>
          </w:tcPr>
          <w:p w:rsidR="00B44F0F" w:rsidRPr="00970538" w:rsidRDefault="00B44F0F" w:rsidP="00BC242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8" w:type="dxa"/>
            <w:gridSpan w:val="2"/>
          </w:tcPr>
          <w:p w:rsidR="00B44F0F" w:rsidRPr="00970538" w:rsidRDefault="00B44F0F" w:rsidP="00BC242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7" w:type="dxa"/>
            <w:gridSpan w:val="2"/>
            <w:shd w:val="clear" w:color="auto" w:fill="D9D9D9"/>
          </w:tcPr>
          <w:p w:rsidR="00B44F0F" w:rsidRPr="00970538" w:rsidRDefault="00B44F0F" w:rsidP="00BC242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Correo Electrónico</w:t>
            </w:r>
            <w:r w:rsidRPr="00970538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3051" w:type="dxa"/>
            <w:gridSpan w:val="3"/>
          </w:tcPr>
          <w:p w:rsidR="00B44F0F" w:rsidRPr="00970538" w:rsidRDefault="00B44F0F" w:rsidP="00BC242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44F0F" w:rsidRPr="00970538" w:rsidTr="002F5D0E">
        <w:trPr>
          <w:trHeight w:val="258"/>
          <w:jc w:val="center"/>
        </w:trPr>
        <w:tc>
          <w:tcPr>
            <w:tcW w:w="2196" w:type="dxa"/>
            <w:gridSpan w:val="2"/>
            <w:shd w:val="clear" w:color="auto" w:fill="D9D9D9"/>
          </w:tcPr>
          <w:p w:rsidR="00B44F0F" w:rsidRPr="00970538" w:rsidRDefault="00B44F0F" w:rsidP="00BC242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Nombre Completo:</w:t>
            </w:r>
          </w:p>
        </w:tc>
        <w:tc>
          <w:tcPr>
            <w:tcW w:w="8486" w:type="dxa"/>
            <w:gridSpan w:val="8"/>
          </w:tcPr>
          <w:p w:rsidR="00B44F0F" w:rsidRPr="00970538" w:rsidRDefault="00B44F0F" w:rsidP="00BC242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44F0F" w:rsidRPr="00970538" w:rsidTr="002F5D0E">
        <w:trPr>
          <w:trHeight w:val="262"/>
          <w:jc w:val="center"/>
        </w:trPr>
        <w:tc>
          <w:tcPr>
            <w:tcW w:w="1325" w:type="dxa"/>
            <w:shd w:val="clear" w:color="auto" w:fill="D9D9D9"/>
          </w:tcPr>
          <w:p w:rsidR="00B44F0F" w:rsidRPr="00413E71" w:rsidRDefault="00B44F0F" w:rsidP="00BC2429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DIRECCIÓN:</w:t>
            </w:r>
          </w:p>
        </w:tc>
        <w:tc>
          <w:tcPr>
            <w:tcW w:w="6773" w:type="dxa"/>
            <w:gridSpan w:val="7"/>
          </w:tcPr>
          <w:p w:rsidR="00B44F0F" w:rsidRPr="00970538" w:rsidRDefault="00B44F0F" w:rsidP="00BC242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/>
          </w:tcPr>
          <w:p w:rsidR="00B44F0F" w:rsidRPr="00970538" w:rsidRDefault="002F5D0E" w:rsidP="00BC242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provincia</w:t>
            </w: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tc>
          <w:tcPr>
            <w:tcW w:w="1308" w:type="dxa"/>
          </w:tcPr>
          <w:p w:rsidR="00B44F0F" w:rsidRPr="00970538" w:rsidRDefault="00B44F0F" w:rsidP="00BC242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F5D0E" w:rsidRPr="00970538" w:rsidTr="00366983">
        <w:trPr>
          <w:trHeight w:val="267"/>
          <w:jc w:val="center"/>
        </w:trPr>
        <w:tc>
          <w:tcPr>
            <w:tcW w:w="1325" w:type="dxa"/>
            <w:shd w:val="clear" w:color="auto" w:fill="D9D9D9"/>
          </w:tcPr>
          <w:p w:rsidR="002F5D0E" w:rsidRPr="00970538" w:rsidRDefault="002F5D0E" w:rsidP="00BC242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c.p.:</w:t>
            </w:r>
          </w:p>
        </w:tc>
        <w:tc>
          <w:tcPr>
            <w:tcW w:w="1901" w:type="dxa"/>
            <w:gridSpan w:val="2"/>
          </w:tcPr>
          <w:p w:rsidR="002F5D0E" w:rsidRPr="00970538" w:rsidRDefault="002F5D0E" w:rsidP="00BC242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F5D0E" w:rsidRPr="00970538" w:rsidRDefault="002F5D0E" w:rsidP="00BC242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cif/nif: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F5D0E" w:rsidRPr="00970538" w:rsidRDefault="002F5D0E" w:rsidP="00BC242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37" w:type="dxa"/>
            <w:gridSpan w:val="4"/>
            <w:tcBorders>
              <w:bottom w:val="nil"/>
              <w:right w:val="nil"/>
            </w:tcBorders>
          </w:tcPr>
          <w:p w:rsidR="002F5D0E" w:rsidRPr="00970538" w:rsidRDefault="002F5D0E" w:rsidP="00BC242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9C48FB" w:rsidRPr="0009250B" w:rsidRDefault="009C48FB" w:rsidP="00B44F0F">
      <w:pPr>
        <w:rPr>
          <w:rFonts w:ascii="Calibri" w:hAnsi="Calibri"/>
          <w:sz w:val="22"/>
          <w:szCs w:val="22"/>
        </w:rPr>
      </w:pPr>
    </w:p>
    <w:sectPr w:rsidR="009C48FB" w:rsidRPr="0009250B" w:rsidSect="0009250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99A" w:rsidRDefault="00E4699A" w:rsidP="0009250B">
      <w:r>
        <w:separator/>
      </w:r>
    </w:p>
  </w:endnote>
  <w:endnote w:type="continuationSeparator" w:id="0">
    <w:p w:rsidR="00E4699A" w:rsidRDefault="00E4699A" w:rsidP="0009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1A3" w:rsidRDefault="00E251A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1A3" w:rsidRDefault="00E251A3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1A3" w:rsidRDefault="00E251A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99A" w:rsidRDefault="00E4699A" w:rsidP="0009250B">
      <w:r>
        <w:separator/>
      </w:r>
    </w:p>
  </w:footnote>
  <w:footnote w:type="continuationSeparator" w:id="0">
    <w:p w:rsidR="00E4699A" w:rsidRDefault="00E4699A" w:rsidP="00092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1A3" w:rsidRDefault="00E251A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0B" w:rsidRDefault="00747BAC" w:rsidP="0009250B">
    <w:pPr>
      <w:pStyle w:val="Encabezado"/>
      <w:jc w:val="both"/>
    </w:pPr>
    <w:bookmarkStart w:id="0" w:name="_GoBack"/>
    <w:r>
      <w:rPr>
        <w:noProof/>
      </w:rPr>
      <w:drawing>
        <wp:inline distT="0" distB="0" distL="0" distR="0">
          <wp:extent cx="2324100" cy="390525"/>
          <wp:effectExtent l="19050" t="0" r="0" b="0"/>
          <wp:docPr id="2" name="Imagen 2" descr="LOGO SEGURASES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GURASES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End w:id="0"/>
  </w:p>
  <w:p w:rsidR="0009250B" w:rsidRPr="00C07709" w:rsidRDefault="0009250B" w:rsidP="0009250B">
    <w:pPr>
      <w:pStyle w:val="Encabezado"/>
      <w:rPr>
        <w:rFonts w:ascii="Calibri" w:hAnsi="Calibri"/>
      </w:rPr>
    </w:pPr>
    <w:r>
      <w:rPr>
        <w:b/>
      </w:rPr>
      <w:tab/>
    </w:r>
    <w:r>
      <w:rPr>
        <w:b/>
      </w:rPr>
      <w:tab/>
    </w:r>
    <w:r w:rsidRPr="00C07709">
      <w:rPr>
        <w:rFonts w:ascii="Calibri" w:hAnsi="Calibri"/>
        <w:b/>
      </w:rPr>
      <w:t xml:space="preserve">Formulario </w:t>
    </w:r>
    <w:r w:rsidR="000E2E12">
      <w:rPr>
        <w:rFonts w:ascii="Calibri" w:hAnsi="Calibri"/>
        <w:b/>
      </w:rPr>
      <w:t>Vida</w:t>
    </w:r>
  </w:p>
  <w:p w:rsidR="0009250B" w:rsidRDefault="0009250B" w:rsidP="0009250B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1A3" w:rsidRDefault="00E251A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10CD"/>
    <w:rsid w:val="000763C0"/>
    <w:rsid w:val="000819E7"/>
    <w:rsid w:val="0009250B"/>
    <w:rsid w:val="00092D07"/>
    <w:rsid w:val="000D5109"/>
    <w:rsid w:val="000E286D"/>
    <w:rsid w:val="000E2E12"/>
    <w:rsid w:val="0012683E"/>
    <w:rsid w:val="00146A17"/>
    <w:rsid w:val="001B01F3"/>
    <w:rsid w:val="002244B0"/>
    <w:rsid w:val="00226C19"/>
    <w:rsid w:val="002935FE"/>
    <w:rsid w:val="002B379F"/>
    <w:rsid w:val="002F5D0E"/>
    <w:rsid w:val="00362024"/>
    <w:rsid w:val="00366983"/>
    <w:rsid w:val="003726E2"/>
    <w:rsid w:val="00411E63"/>
    <w:rsid w:val="004520F4"/>
    <w:rsid w:val="00474E54"/>
    <w:rsid w:val="005171B6"/>
    <w:rsid w:val="00542C3E"/>
    <w:rsid w:val="005A1E36"/>
    <w:rsid w:val="005C7448"/>
    <w:rsid w:val="005E5696"/>
    <w:rsid w:val="006E4962"/>
    <w:rsid w:val="006E5621"/>
    <w:rsid w:val="006F3FCE"/>
    <w:rsid w:val="0073123A"/>
    <w:rsid w:val="00747BAC"/>
    <w:rsid w:val="008710CD"/>
    <w:rsid w:val="008E113A"/>
    <w:rsid w:val="00921D46"/>
    <w:rsid w:val="0094269A"/>
    <w:rsid w:val="009633C0"/>
    <w:rsid w:val="009A4E45"/>
    <w:rsid w:val="009C08AD"/>
    <w:rsid w:val="009C48FB"/>
    <w:rsid w:val="009F572C"/>
    <w:rsid w:val="00A56B18"/>
    <w:rsid w:val="00B43AC4"/>
    <w:rsid w:val="00B44F0F"/>
    <w:rsid w:val="00B927F4"/>
    <w:rsid w:val="00BB32C3"/>
    <w:rsid w:val="00BC2429"/>
    <w:rsid w:val="00BD6ECC"/>
    <w:rsid w:val="00BF3ECF"/>
    <w:rsid w:val="00D36C57"/>
    <w:rsid w:val="00DB4FE4"/>
    <w:rsid w:val="00DE048C"/>
    <w:rsid w:val="00DE551B"/>
    <w:rsid w:val="00DF619C"/>
    <w:rsid w:val="00DF6876"/>
    <w:rsid w:val="00E0040B"/>
    <w:rsid w:val="00E14C9C"/>
    <w:rsid w:val="00E251A3"/>
    <w:rsid w:val="00E4699A"/>
    <w:rsid w:val="00E623A7"/>
    <w:rsid w:val="00EB2C75"/>
    <w:rsid w:val="00EB6230"/>
    <w:rsid w:val="00F058E6"/>
    <w:rsid w:val="00F62CDF"/>
    <w:rsid w:val="00F6511A"/>
    <w:rsid w:val="00F84805"/>
    <w:rsid w:val="00FC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Orta">
    <w:name w:val="Orta"/>
    <w:basedOn w:val="Normal"/>
    <w:rsid w:val="00FC29FB"/>
    <w:pPr>
      <w:spacing w:after="200" w:line="276" w:lineRule="auto"/>
      <w:jc w:val="center"/>
    </w:pPr>
    <w:rPr>
      <w:rFonts w:ascii="Garamond" w:eastAsia="Calibri" w:hAnsi="Garamond"/>
      <w:b/>
      <w:sz w:val="22"/>
      <w:szCs w:val="22"/>
      <w:lang w:eastAsia="en-US"/>
    </w:rPr>
  </w:style>
  <w:style w:type="character" w:styleId="Hipervnculo">
    <w:name w:val="Hyperlink"/>
    <w:basedOn w:val="Fuentedeprrafopredeter"/>
    <w:rsid w:val="002B379F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B43AC4"/>
  </w:style>
  <w:style w:type="paragraph" w:styleId="Encabezado">
    <w:name w:val="header"/>
    <w:basedOn w:val="Normal"/>
    <w:link w:val="EncabezadoCar"/>
    <w:uiPriority w:val="99"/>
    <w:unhideWhenUsed/>
    <w:rsid w:val="0009250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250B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09250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250B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50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50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925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747BA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35BA9A9911049268A30A26A4B74D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574C3-70B3-47BA-86AD-18BCFD394CD2}"/>
      </w:docPartPr>
      <w:docPartBody>
        <w:p w:rsidR="00790123" w:rsidRDefault="00D142D7" w:rsidP="00D142D7">
          <w:pPr>
            <w:pStyle w:val="F35BA9A9911049268A30A26A4B74D599"/>
          </w:pPr>
          <w:r w:rsidRPr="00A77178">
            <w:rPr>
              <w:rStyle w:val="Textodelmarcadordeposicin"/>
            </w:rPr>
            <w:t>Elija un elemento.</w:t>
          </w:r>
        </w:p>
      </w:docPartBody>
    </w:docPart>
    <w:docPart>
      <w:docPartPr>
        <w:name w:val="16678D2A77474ED3990DF9007916D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BC38B-04BA-409B-A648-D18266FD14FB}"/>
      </w:docPartPr>
      <w:docPartBody>
        <w:p w:rsidR="00790123" w:rsidRDefault="00D142D7" w:rsidP="00D142D7">
          <w:pPr>
            <w:pStyle w:val="16678D2A77474ED3990DF9007916D948"/>
          </w:pPr>
          <w:r w:rsidRPr="00A77178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142D7"/>
    <w:rsid w:val="00790123"/>
    <w:rsid w:val="00D1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142D7"/>
    <w:rPr>
      <w:color w:val="808080"/>
    </w:rPr>
  </w:style>
  <w:style w:type="paragraph" w:customStyle="1" w:styleId="F35BA9A9911049268A30A26A4B74D599">
    <w:name w:val="F35BA9A9911049268A30A26A4B74D599"/>
    <w:rsid w:val="00D14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678D2A77474ED3990DF9007916D948">
    <w:name w:val="16678D2A77474ED3990DF9007916D948"/>
    <w:rsid w:val="00D14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SegurAsesor Bemon S</vt:lpstr>
    </vt:vector>
  </TitlesOfParts>
  <Company/>
  <LinksUpToDate>false</LinksUpToDate>
  <CharactersWithSpaces>893</CharactersWithSpaces>
  <SharedDoc>false</SharedDoc>
  <HLinks>
    <vt:vector size="6" baseType="variant">
      <vt:variant>
        <vt:i4>8257645</vt:i4>
      </vt:variant>
      <vt:variant>
        <vt:i4>6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SegurAsesor Bemon S</dc:title>
  <dc:subject/>
  <dc:creator>PORTATIL</dc:creator>
  <cp:keywords/>
  <dc:description/>
  <cp:lastModifiedBy>Hashcode</cp:lastModifiedBy>
  <cp:revision>4</cp:revision>
  <dcterms:created xsi:type="dcterms:W3CDTF">2014-07-24T11:18:00Z</dcterms:created>
  <dcterms:modified xsi:type="dcterms:W3CDTF">2017-07-02T16:31:00Z</dcterms:modified>
</cp:coreProperties>
</file>